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F" w:rsidRDefault="002C6DD5" w:rsidP="002C6DD5">
      <w:pPr>
        <w:pStyle w:val="aa"/>
        <w:rPr>
          <w:rFonts w:ascii="Times New Roman" w:hAnsi="Times New Roman"/>
        </w:rPr>
      </w:pPr>
      <w:r w:rsidRPr="00E96DBE">
        <w:rPr>
          <w:rFonts w:ascii="Times New Roman" w:hAnsi="Times New Roman"/>
        </w:rPr>
        <w:t xml:space="preserve">Принято </w:t>
      </w:r>
      <w:r>
        <w:rPr>
          <w:rFonts w:ascii="Times New Roman" w:hAnsi="Times New Roman"/>
        </w:rPr>
        <w:t xml:space="preserve">                           </w:t>
      </w:r>
      <w:r w:rsidRPr="00E96DBE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E96DB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УТВЕРЖДАЮ                                           </w:t>
      </w:r>
      <w:r w:rsidR="002A7B6F">
        <w:rPr>
          <w:rFonts w:ascii="Times New Roman" w:hAnsi="Times New Roman"/>
        </w:rPr>
        <w:t>Собранием Трудового</w:t>
      </w:r>
      <w:r>
        <w:rPr>
          <w:rFonts w:ascii="Times New Roman" w:hAnsi="Times New Roman"/>
        </w:rPr>
        <w:t xml:space="preserve"> </w:t>
      </w:r>
    </w:p>
    <w:p w:rsidR="002C6DD5" w:rsidRPr="00E96DBE" w:rsidRDefault="002A7B6F" w:rsidP="002C6DD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коллектива</w:t>
      </w:r>
      <w:r w:rsidR="002C6DD5">
        <w:rPr>
          <w:rFonts w:ascii="Times New Roman" w:hAnsi="Times New Roman"/>
        </w:rPr>
        <w:t xml:space="preserve"> </w:t>
      </w:r>
      <w:r w:rsidR="002C6DD5" w:rsidRPr="00E96DBE">
        <w:rPr>
          <w:rFonts w:ascii="Times New Roman" w:hAnsi="Times New Roman"/>
        </w:rPr>
        <w:t xml:space="preserve">                               </w:t>
      </w:r>
      <w:r w:rsidR="002C6DD5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</w:t>
      </w:r>
      <w:bookmarkStart w:id="0" w:name="_GoBack"/>
      <w:bookmarkEnd w:id="0"/>
      <w:r w:rsidR="002C6DD5">
        <w:rPr>
          <w:rFonts w:ascii="Times New Roman" w:hAnsi="Times New Roman"/>
        </w:rPr>
        <w:t>директор</w:t>
      </w:r>
      <w:r w:rsidR="002C6DD5" w:rsidRPr="00E96DBE">
        <w:rPr>
          <w:rFonts w:ascii="Times New Roman" w:hAnsi="Times New Roman"/>
        </w:rPr>
        <w:t xml:space="preserve"> </w:t>
      </w:r>
      <w:r w:rsidR="002C6DD5">
        <w:rPr>
          <w:rFonts w:ascii="Times New Roman" w:hAnsi="Times New Roman"/>
        </w:rPr>
        <w:t>_______</w:t>
      </w:r>
      <w:proofErr w:type="spellStart"/>
      <w:r w:rsidR="002C6DD5">
        <w:rPr>
          <w:rFonts w:ascii="Times New Roman" w:hAnsi="Times New Roman"/>
        </w:rPr>
        <w:t>А.Н.Кузьмичева</w:t>
      </w:r>
      <w:proofErr w:type="spellEnd"/>
      <w:r w:rsidR="002C6DD5" w:rsidRPr="00E96DBE">
        <w:rPr>
          <w:rFonts w:ascii="Times New Roman" w:hAnsi="Times New Roman"/>
        </w:rPr>
        <w:t xml:space="preserve">  </w:t>
      </w:r>
    </w:p>
    <w:p w:rsidR="002C6DD5" w:rsidRPr="00E96DBE" w:rsidRDefault="002C6DD5" w:rsidP="002C6DD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12.01.2018г</w:t>
      </w:r>
      <w:r w:rsidRPr="00E96DBE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Приказ </w:t>
      </w:r>
      <w:proofErr w:type="gramStart"/>
      <w:r>
        <w:rPr>
          <w:rFonts w:ascii="Times New Roman" w:hAnsi="Times New Roman"/>
        </w:rPr>
        <w:t>№  2</w:t>
      </w:r>
      <w:proofErr w:type="gramEnd"/>
      <w:r>
        <w:rPr>
          <w:rFonts w:ascii="Times New Roman" w:hAnsi="Times New Roman"/>
        </w:rPr>
        <w:t xml:space="preserve"> от  15.01.2018г</w:t>
      </w:r>
    </w:p>
    <w:p w:rsidR="002C6DD5" w:rsidRDefault="002C6DD5" w:rsidP="002C6DD5">
      <w:pPr>
        <w:spacing w:line="360" w:lineRule="auto"/>
        <w:jc w:val="both"/>
        <w:rPr>
          <w:b/>
          <w:color w:val="000000"/>
        </w:rPr>
      </w:pPr>
      <w:r w:rsidRPr="00114210">
        <w:t xml:space="preserve">                                                                                          </w:t>
      </w:r>
    </w:p>
    <w:p w:rsidR="001518F4" w:rsidRDefault="001518F4" w:rsidP="001518F4">
      <w:pPr>
        <w:pStyle w:val="a5"/>
        <w:ind w:left="102"/>
        <w:rPr>
          <w:noProof/>
          <w:sz w:val="20"/>
          <w:lang w:bidi="ar-SA"/>
        </w:rPr>
      </w:pPr>
    </w:p>
    <w:p w:rsidR="001518F4" w:rsidRDefault="001518F4" w:rsidP="001518F4">
      <w:pPr>
        <w:pStyle w:val="a5"/>
        <w:ind w:left="102"/>
        <w:jc w:val="center"/>
        <w:rPr>
          <w:b/>
          <w:noProof/>
          <w:lang w:bidi="ar-SA"/>
        </w:rPr>
      </w:pPr>
    </w:p>
    <w:p w:rsidR="001518F4" w:rsidRDefault="001518F4" w:rsidP="001518F4">
      <w:pPr>
        <w:pStyle w:val="a5"/>
        <w:ind w:left="102"/>
        <w:jc w:val="center"/>
        <w:rPr>
          <w:b/>
          <w:noProof/>
          <w:lang w:bidi="ar-SA"/>
        </w:rPr>
      </w:pPr>
    </w:p>
    <w:p w:rsidR="001518F4" w:rsidRDefault="001518F4" w:rsidP="001518F4">
      <w:pPr>
        <w:pStyle w:val="a5"/>
        <w:ind w:left="102"/>
        <w:jc w:val="center"/>
        <w:rPr>
          <w:b/>
          <w:noProof/>
          <w:lang w:bidi="ar-SA"/>
        </w:rPr>
      </w:pPr>
    </w:p>
    <w:p w:rsidR="001518F4" w:rsidRPr="00071C29" w:rsidRDefault="001518F4" w:rsidP="001518F4">
      <w:pPr>
        <w:pStyle w:val="a5"/>
        <w:ind w:left="102"/>
        <w:jc w:val="center"/>
        <w:rPr>
          <w:b/>
          <w:noProof/>
          <w:lang w:bidi="ar-SA"/>
        </w:rPr>
      </w:pPr>
      <w:r w:rsidRPr="00071C29">
        <w:rPr>
          <w:b/>
          <w:noProof/>
          <w:lang w:bidi="ar-SA"/>
        </w:rPr>
        <w:t>ПОЛОЖЕНИЕ О ПРАВАХ, ОБЯЗАННОСТЯХ И ОТВЕ</w:t>
      </w:r>
      <w:r w:rsidR="002C6DD5">
        <w:rPr>
          <w:b/>
          <w:noProof/>
          <w:lang w:bidi="ar-SA"/>
        </w:rPr>
        <w:t>ТСТВЕННОСТИ РАБОТНИКОВ МБУ ДО ДШИ № 3</w:t>
      </w:r>
      <w:r w:rsidRPr="00071C29">
        <w:rPr>
          <w:b/>
          <w:noProof/>
          <w:lang w:bidi="ar-SA"/>
        </w:rPr>
        <w:t xml:space="preserve"> ЗАНИМАЮЩИХ ИНЖЕНЕРНО – ТЕХНИЧЕСКИЕ, АДМИНИСТРАТИВНО – ХОЗЯЙСТВЕННЫЕ, УЧЕБНО – ВСПОМОГАТЕЛЬНЫЕ ДОЛЖНОСТИ.</w:t>
      </w:r>
    </w:p>
    <w:p w:rsidR="00E80CBA" w:rsidRDefault="00E80CBA"/>
    <w:p w:rsidR="001518F4" w:rsidRPr="002C6DD5" w:rsidRDefault="001518F4" w:rsidP="001518F4">
      <w:pPr>
        <w:pStyle w:val="a5"/>
        <w:spacing w:before="5"/>
        <w:ind w:left="102" w:right="851"/>
        <w:jc w:val="both"/>
        <w:rPr>
          <w:sz w:val="24"/>
          <w:szCs w:val="24"/>
        </w:rPr>
      </w:pPr>
      <w:r w:rsidRPr="002C6DD5">
        <w:rPr>
          <w:sz w:val="24"/>
          <w:szCs w:val="24"/>
        </w:rPr>
        <w:t>Положение разработано в соответствии с Федеральным законом от 29 декабря 2012 года № 273-ФЗ «Об образовании в Российс</w:t>
      </w:r>
      <w:r w:rsidR="002C6DD5" w:rsidRPr="002C6DD5">
        <w:rPr>
          <w:sz w:val="24"/>
          <w:szCs w:val="24"/>
        </w:rPr>
        <w:t>кой Федерации»; Уставом МБУ ДО ДШИ № 3</w:t>
      </w:r>
    </w:p>
    <w:p w:rsidR="001518F4" w:rsidRPr="002C6DD5" w:rsidRDefault="001518F4" w:rsidP="001518F4">
      <w:pPr>
        <w:pStyle w:val="a5"/>
        <w:spacing w:before="10"/>
        <w:ind w:left="0"/>
        <w:rPr>
          <w:sz w:val="24"/>
          <w:szCs w:val="24"/>
        </w:rPr>
      </w:pPr>
    </w:p>
    <w:p w:rsidR="001518F4" w:rsidRPr="002C6DD5" w:rsidRDefault="001518F4" w:rsidP="001518F4">
      <w:pPr>
        <w:pStyle w:val="11"/>
        <w:spacing w:before="1" w:line="322" w:lineRule="exact"/>
        <w:ind w:firstLine="0"/>
        <w:rPr>
          <w:i w:val="0"/>
          <w:sz w:val="24"/>
          <w:szCs w:val="24"/>
        </w:rPr>
      </w:pPr>
      <w:r w:rsidRPr="002C6DD5">
        <w:rPr>
          <w:b w:val="0"/>
          <w:i w:val="0"/>
          <w:sz w:val="24"/>
          <w:szCs w:val="24"/>
        </w:rPr>
        <w:t>1.</w:t>
      </w:r>
      <w:r w:rsidRPr="002C6DD5">
        <w:rPr>
          <w:i w:val="0"/>
          <w:sz w:val="24"/>
          <w:szCs w:val="24"/>
        </w:rPr>
        <w:t>Общие положения</w:t>
      </w:r>
    </w:p>
    <w:p w:rsidR="001518F4" w:rsidRPr="002C6DD5" w:rsidRDefault="001518F4" w:rsidP="001518F4">
      <w:pPr>
        <w:pStyle w:val="a7"/>
        <w:numPr>
          <w:ilvl w:val="1"/>
          <w:numId w:val="2"/>
        </w:numPr>
        <w:tabs>
          <w:tab w:val="left" w:pos="587"/>
        </w:tabs>
        <w:spacing w:line="242" w:lineRule="auto"/>
        <w:ind w:right="848" w:firstLine="0"/>
        <w:rPr>
          <w:sz w:val="24"/>
          <w:szCs w:val="24"/>
        </w:rPr>
      </w:pPr>
      <w:r w:rsidRPr="002C6DD5">
        <w:rPr>
          <w:sz w:val="24"/>
          <w:szCs w:val="24"/>
        </w:rPr>
        <w:t>1.1 Настоящее положение регулирует права, обязанности, ответственность Работников</w:t>
      </w:r>
      <w:r w:rsidRPr="002C6DD5">
        <w:rPr>
          <w:spacing w:val="-3"/>
          <w:sz w:val="24"/>
          <w:szCs w:val="24"/>
        </w:rPr>
        <w:t xml:space="preserve"> </w:t>
      </w:r>
      <w:r w:rsidR="002C6DD5" w:rsidRPr="002C6DD5">
        <w:rPr>
          <w:sz w:val="24"/>
          <w:szCs w:val="24"/>
        </w:rPr>
        <w:t>МБУ ДО ДШИ № 3</w:t>
      </w:r>
      <w:r w:rsidRPr="002C6DD5">
        <w:rPr>
          <w:sz w:val="24"/>
          <w:szCs w:val="24"/>
        </w:rPr>
        <w:t>(далее ОУ).</w:t>
      </w:r>
    </w:p>
    <w:p w:rsidR="001518F4" w:rsidRPr="002C6DD5" w:rsidRDefault="001518F4" w:rsidP="001518F4">
      <w:pPr>
        <w:pStyle w:val="a7"/>
        <w:numPr>
          <w:ilvl w:val="1"/>
          <w:numId w:val="2"/>
        </w:numPr>
        <w:tabs>
          <w:tab w:val="left" w:pos="548"/>
        </w:tabs>
        <w:ind w:right="844" w:firstLine="0"/>
        <w:rPr>
          <w:sz w:val="24"/>
          <w:szCs w:val="24"/>
        </w:rPr>
      </w:pPr>
      <w:r w:rsidRPr="002C6DD5">
        <w:rPr>
          <w:sz w:val="24"/>
          <w:szCs w:val="24"/>
        </w:rPr>
        <w:t>1.2 Настоящее Положение распространяется на всех штатных и внештатных Работников</w:t>
      </w:r>
      <w:r w:rsidRPr="002C6DD5">
        <w:rPr>
          <w:spacing w:val="-2"/>
          <w:sz w:val="24"/>
          <w:szCs w:val="24"/>
        </w:rPr>
        <w:t xml:space="preserve"> </w:t>
      </w:r>
      <w:r w:rsidRPr="002C6DD5">
        <w:rPr>
          <w:sz w:val="24"/>
          <w:szCs w:val="24"/>
        </w:rPr>
        <w:t>ОУ</w:t>
      </w:r>
    </w:p>
    <w:p w:rsidR="001518F4" w:rsidRPr="002C6DD5" w:rsidRDefault="001518F4" w:rsidP="001518F4">
      <w:pPr>
        <w:pStyle w:val="11"/>
        <w:numPr>
          <w:ilvl w:val="0"/>
          <w:numId w:val="1"/>
        </w:numPr>
        <w:tabs>
          <w:tab w:val="left" w:pos="383"/>
        </w:tabs>
        <w:ind w:hanging="280"/>
        <w:rPr>
          <w:i w:val="0"/>
          <w:sz w:val="24"/>
          <w:szCs w:val="24"/>
        </w:rPr>
      </w:pPr>
      <w:r w:rsidRPr="002C6DD5">
        <w:rPr>
          <w:i w:val="0"/>
          <w:sz w:val="24"/>
          <w:szCs w:val="24"/>
        </w:rPr>
        <w:t>Права, обязанности и ответственность</w:t>
      </w:r>
      <w:r w:rsidRPr="002C6DD5">
        <w:rPr>
          <w:i w:val="0"/>
          <w:spacing w:val="-26"/>
          <w:sz w:val="24"/>
          <w:szCs w:val="24"/>
        </w:rPr>
        <w:t xml:space="preserve"> </w:t>
      </w:r>
      <w:r w:rsidRPr="002C6DD5">
        <w:rPr>
          <w:i w:val="0"/>
          <w:sz w:val="24"/>
          <w:szCs w:val="24"/>
        </w:rPr>
        <w:t>Работников.</w:t>
      </w:r>
    </w:p>
    <w:p w:rsidR="001518F4" w:rsidRPr="002C6DD5" w:rsidRDefault="001518F4" w:rsidP="001518F4">
      <w:pPr>
        <w:pStyle w:val="a7"/>
        <w:numPr>
          <w:ilvl w:val="1"/>
          <w:numId w:val="1"/>
        </w:numPr>
        <w:tabs>
          <w:tab w:val="left" w:pos="525"/>
        </w:tabs>
        <w:spacing w:before="243"/>
        <w:rPr>
          <w:sz w:val="24"/>
          <w:szCs w:val="24"/>
        </w:rPr>
      </w:pPr>
      <w:r w:rsidRPr="002C6DD5">
        <w:rPr>
          <w:sz w:val="24"/>
          <w:szCs w:val="24"/>
        </w:rPr>
        <w:t>2.1 Работник имеет право</w:t>
      </w:r>
      <w:r w:rsidRPr="002C6DD5">
        <w:rPr>
          <w:spacing w:val="-3"/>
          <w:sz w:val="24"/>
          <w:szCs w:val="24"/>
        </w:rPr>
        <w:t xml:space="preserve"> </w:t>
      </w:r>
      <w:r w:rsidRPr="002C6DD5">
        <w:rPr>
          <w:sz w:val="24"/>
          <w:szCs w:val="24"/>
        </w:rPr>
        <w:t>на: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tabs>
          <w:tab w:val="left" w:pos="2112"/>
          <w:tab w:val="left" w:pos="3234"/>
          <w:tab w:val="left" w:pos="4536"/>
          <w:tab w:val="left" w:pos="7266"/>
        </w:tabs>
        <w:spacing w:before="245"/>
        <w:ind w:right="848"/>
        <w:rPr>
          <w:sz w:val="24"/>
          <w:szCs w:val="24"/>
        </w:rPr>
      </w:pPr>
      <w:r w:rsidRPr="002C6DD5">
        <w:rPr>
          <w:sz w:val="24"/>
          <w:szCs w:val="24"/>
        </w:rPr>
        <w:t xml:space="preserve">заключение, изменение и расторжение трудового договора в порядке и на условиях, которые установлены трудовым законодательством; 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tabs>
          <w:tab w:val="left" w:pos="2112"/>
          <w:tab w:val="left" w:pos="3234"/>
          <w:tab w:val="left" w:pos="4536"/>
          <w:tab w:val="left" w:pos="7266"/>
        </w:tabs>
        <w:spacing w:before="245"/>
        <w:ind w:right="848"/>
        <w:rPr>
          <w:sz w:val="24"/>
          <w:szCs w:val="24"/>
        </w:rPr>
      </w:pPr>
      <w:r w:rsidRPr="002C6DD5">
        <w:rPr>
          <w:sz w:val="24"/>
          <w:szCs w:val="24"/>
        </w:rPr>
        <w:t xml:space="preserve">предоставление ему работы, обусловленной трудовым договором; 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tabs>
          <w:tab w:val="left" w:pos="2112"/>
          <w:tab w:val="left" w:pos="3234"/>
          <w:tab w:val="left" w:pos="4536"/>
          <w:tab w:val="left" w:pos="7266"/>
        </w:tabs>
        <w:spacing w:before="245"/>
        <w:ind w:right="848"/>
        <w:rPr>
          <w:sz w:val="24"/>
          <w:szCs w:val="24"/>
        </w:rPr>
      </w:pPr>
      <w:r w:rsidRPr="002C6DD5">
        <w:rPr>
          <w:sz w:val="24"/>
          <w:szCs w:val="24"/>
        </w:rPr>
        <w:t>рабочее</w:t>
      </w:r>
      <w:r w:rsidRPr="002C6DD5">
        <w:rPr>
          <w:sz w:val="24"/>
          <w:szCs w:val="24"/>
        </w:rPr>
        <w:tab/>
        <w:t xml:space="preserve">место, соответствующее условиям, </w:t>
      </w:r>
      <w:r w:rsidRPr="002C6DD5">
        <w:rPr>
          <w:spacing w:val="-1"/>
          <w:sz w:val="24"/>
          <w:szCs w:val="24"/>
        </w:rPr>
        <w:t xml:space="preserve">предусмотренным </w:t>
      </w:r>
      <w:r w:rsidRPr="002C6DD5">
        <w:rPr>
          <w:sz w:val="24"/>
          <w:szCs w:val="24"/>
        </w:rPr>
        <w:t xml:space="preserve">государственными стандартами организации и безопасности труда; 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tabs>
          <w:tab w:val="left" w:pos="2112"/>
          <w:tab w:val="left" w:pos="3234"/>
          <w:tab w:val="left" w:pos="4536"/>
          <w:tab w:val="left" w:pos="7266"/>
        </w:tabs>
        <w:spacing w:before="245"/>
        <w:ind w:right="848"/>
        <w:rPr>
          <w:sz w:val="24"/>
          <w:szCs w:val="24"/>
        </w:rPr>
      </w:pPr>
      <w:r w:rsidRPr="002C6DD5">
        <w:rPr>
          <w:sz w:val="24"/>
          <w:szCs w:val="24"/>
        </w:rPr>
        <w:t>повышение</w:t>
      </w:r>
      <w:r w:rsidRPr="002C6DD5">
        <w:rPr>
          <w:spacing w:val="-4"/>
          <w:sz w:val="24"/>
          <w:szCs w:val="24"/>
        </w:rPr>
        <w:t xml:space="preserve"> </w:t>
      </w:r>
      <w:r w:rsidRPr="002C6DD5">
        <w:rPr>
          <w:sz w:val="24"/>
          <w:szCs w:val="24"/>
        </w:rPr>
        <w:t>квалификации;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tabs>
          <w:tab w:val="left" w:pos="2112"/>
          <w:tab w:val="left" w:pos="3234"/>
          <w:tab w:val="left" w:pos="4536"/>
          <w:tab w:val="left" w:pos="7266"/>
        </w:tabs>
        <w:spacing w:before="245"/>
        <w:ind w:right="848"/>
        <w:rPr>
          <w:sz w:val="24"/>
          <w:szCs w:val="24"/>
        </w:rPr>
      </w:pPr>
      <w:r w:rsidRPr="002C6DD5">
        <w:rPr>
          <w:sz w:val="24"/>
          <w:szCs w:val="24"/>
        </w:rPr>
        <w:t>получение</w:t>
      </w:r>
      <w:r w:rsidRPr="002C6DD5">
        <w:rPr>
          <w:sz w:val="24"/>
          <w:szCs w:val="24"/>
        </w:rPr>
        <w:tab/>
        <w:t>квалификационной</w:t>
      </w:r>
      <w:r w:rsidRPr="002C6DD5">
        <w:rPr>
          <w:sz w:val="24"/>
          <w:szCs w:val="24"/>
        </w:rPr>
        <w:tab/>
        <w:t xml:space="preserve">категории в случае </w:t>
      </w:r>
      <w:r w:rsidRPr="002C6DD5">
        <w:rPr>
          <w:spacing w:val="-1"/>
          <w:sz w:val="24"/>
          <w:szCs w:val="24"/>
        </w:rPr>
        <w:t xml:space="preserve">успешного </w:t>
      </w:r>
      <w:r w:rsidRPr="002C6DD5">
        <w:rPr>
          <w:sz w:val="24"/>
          <w:szCs w:val="24"/>
        </w:rPr>
        <w:t>прохождения аттестации;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ind w:right="849"/>
        <w:jc w:val="both"/>
        <w:rPr>
          <w:sz w:val="24"/>
          <w:szCs w:val="24"/>
        </w:rPr>
      </w:pPr>
      <w:r w:rsidRPr="002C6DD5">
        <w:rPr>
          <w:sz w:val="24"/>
          <w:szCs w:val="24"/>
        </w:rPr>
        <w:t>своевременную и в полном объеме выплату заработной платы в соответствии со своей квалификацией, количеством и качеством выполняемой</w:t>
      </w:r>
      <w:r w:rsidRPr="002C6DD5">
        <w:rPr>
          <w:spacing w:val="-4"/>
          <w:sz w:val="24"/>
          <w:szCs w:val="24"/>
        </w:rPr>
        <w:t xml:space="preserve"> </w:t>
      </w:r>
      <w:r w:rsidRPr="002C6DD5">
        <w:rPr>
          <w:sz w:val="24"/>
          <w:szCs w:val="24"/>
        </w:rPr>
        <w:t>работы;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ind w:right="847"/>
        <w:jc w:val="both"/>
        <w:rPr>
          <w:sz w:val="24"/>
          <w:szCs w:val="24"/>
        </w:rPr>
      </w:pPr>
      <w:r w:rsidRPr="002C6DD5">
        <w:rPr>
          <w:sz w:val="24"/>
          <w:szCs w:val="24"/>
        </w:rPr>
        <w:t>отдых, обеспечиваемый нормальной продолжительностью рабочего времени, предоставлением еженедельных выходных дней, нерабочих праздничных дней, ежегодных основных удлиненных оплачиваемых отпусков, длительных</w:t>
      </w:r>
      <w:r w:rsidRPr="002C6DD5">
        <w:rPr>
          <w:spacing w:val="-5"/>
          <w:sz w:val="24"/>
          <w:szCs w:val="24"/>
        </w:rPr>
        <w:t xml:space="preserve"> </w:t>
      </w:r>
      <w:r w:rsidRPr="002C6DD5">
        <w:rPr>
          <w:sz w:val="24"/>
          <w:szCs w:val="24"/>
        </w:rPr>
        <w:t>отпусков;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ind w:right="847"/>
        <w:jc w:val="both"/>
        <w:rPr>
          <w:sz w:val="24"/>
          <w:szCs w:val="24"/>
        </w:rPr>
      </w:pPr>
      <w:r w:rsidRPr="002C6DD5">
        <w:rPr>
          <w:sz w:val="24"/>
          <w:szCs w:val="24"/>
        </w:rPr>
        <w:t>обязательное социальное страхование;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spacing w:before="93"/>
        <w:ind w:right="959"/>
        <w:rPr>
          <w:sz w:val="24"/>
          <w:szCs w:val="24"/>
        </w:rPr>
      </w:pPr>
      <w:r w:rsidRPr="002C6DD5">
        <w:rPr>
          <w:sz w:val="24"/>
          <w:szCs w:val="24"/>
        </w:rPr>
        <w:t xml:space="preserve">участие в управлении учреждением в порядке, определяемом Уставом; 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spacing w:before="93"/>
        <w:ind w:right="959"/>
        <w:rPr>
          <w:sz w:val="24"/>
          <w:szCs w:val="24"/>
        </w:rPr>
      </w:pPr>
      <w:r w:rsidRPr="002C6DD5">
        <w:rPr>
          <w:sz w:val="24"/>
          <w:szCs w:val="24"/>
        </w:rPr>
        <w:t>защиту профессиональной чести и</w:t>
      </w:r>
      <w:r w:rsidRPr="002C6DD5">
        <w:rPr>
          <w:spacing w:val="-8"/>
          <w:sz w:val="24"/>
          <w:szCs w:val="24"/>
        </w:rPr>
        <w:t xml:space="preserve"> </w:t>
      </w:r>
      <w:r w:rsidRPr="002C6DD5">
        <w:rPr>
          <w:sz w:val="24"/>
          <w:szCs w:val="24"/>
        </w:rPr>
        <w:t>достоинства;</w:t>
      </w:r>
    </w:p>
    <w:p w:rsidR="001518F4" w:rsidRPr="002C6DD5" w:rsidRDefault="001518F4" w:rsidP="001518F4">
      <w:pPr>
        <w:rPr>
          <w:sz w:val="24"/>
          <w:szCs w:val="24"/>
        </w:rPr>
      </w:pPr>
    </w:p>
    <w:p w:rsidR="001518F4" w:rsidRPr="002C6DD5" w:rsidRDefault="001518F4" w:rsidP="001518F4">
      <w:pPr>
        <w:pStyle w:val="a5"/>
        <w:numPr>
          <w:ilvl w:val="0"/>
          <w:numId w:val="3"/>
        </w:numPr>
        <w:spacing w:before="45"/>
        <w:ind w:right="854"/>
        <w:jc w:val="both"/>
        <w:rPr>
          <w:sz w:val="24"/>
          <w:szCs w:val="24"/>
        </w:rPr>
      </w:pPr>
      <w:r w:rsidRPr="002C6DD5">
        <w:rPr>
          <w:sz w:val="24"/>
          <w:szCs w:val="24"/>
        </w:rPr>
        <w:t xml:space="preserve">ознакомление с обращениями и документами, содержащими оценку его </w:t>
      </w:r>
      <w:r w:rsidRPr="002C6DD5">
        <w:rPr>
          <w:sz w:val="24"/>
          <w:szCs w:val="24"/>
        </w:rPr>
        <w:lastRenderedPageBreak/>
        <w:t>работы;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ind w:right="849"/>
        <w:jc w:val="both"/>
        <w:rPr>
          <w:sz w:val="24"/>
          <w:szCs w:val="24"/>
        </w:rPr>
      </w:pPr>
      <w:r w:rsidRPr="002C6DD5">
        <w:rPr>
          <w:sz w:val="24"/>
          <w:szCs w:val="24"/>
        </w:rPr>
        <w:t>защиту своих интересов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работником норм профессиональной</w:t>
      </w:r>
      <w:r w:rsidRPr="002C6DD5">
        <w:rPr>
          <w:spacing w:val="-1"/>
          <w:sz w:val="24"/>
          <w:szCs w:val="24"/>
        </w:rPr>
        <w:t xml:space="preserve"> </w:t>
      </w:r>
      <w:r w:rsidRPr="002C6DD5">
        <w:rPr>
          <w:sz w:val="24"/>
          <w:szCs w:val="24"/>
        </w:rPr>
        <w:t>этики;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ind w:right="851"/>
        <w:jc w:val="both"/>
        <w:rPr>
          <w:sz w:val="24"/>
          <w:szCs w:val="24"/>
        </w:rPr>
      </w:pPr>
      <w:r w:rsidRPr="002C6DD5">
        <w:rPr>
          <w:sz w:val="24"/>
          <w:szCs w:val="24"/>
        </w:rPr>
        <w:t>на конфиденциальность дисциплинарного (служебного) расследования, за исключением случаев, предусмотренных</w:t>
      </w:r>
      <w:r w:rsidRPr="002C6DD5">
        <w:rPr>
          <w:spacing w:val="-3"/>
          <w:sz w:val="24"/>
          <w:szCs w:val="24"/>
        </w:rPr>
        <w:t xml:space="preserve"> </w:t>
      </w:r>
      <w:r w:rsidRPr="002C6DD5">
        <w:rPr>
          <w:sz w:val="24"/>
          <w:szCs w:val="24"/>
        </w:rPr>
        <w:t>законом;</w:t>
      </w:r>
    </w:p>
    <w:p w:rsidR="001518F4" w:rsidRPr="002C6DD5" w:rsidRDefault="001518F4" w:rsidP="001518F4">
      <w:pPr>
        <w:pStyle w:val="a5"/>
        <w:numPr>
          <w:ilvl w:val="0"/>
          <w:numId w:val="3"/>
        </w:numPr>
        <w:rPr>
          <w:sz w:val="24"/>
          <w:szCs w:val="24"/>
        </w:rPr>
      </w:pPr>
      <w:r w:rsidRPr="002C6DD5">
        <w:rPr>
          <w:sz w:val="24"/>
          <w:szCs w:val="24"/>
        </w:rPr>
        <w:t>по перечню из Уст</w:t>
      </w:r>
      <w:r w:rsidR="002C6DD5" w:rsidRPr="002C6DD5">
        <w:rPr>
          <w:sz w:val="24"/>
          <w:szCs w:val="24"/>
        </w:rPr>
        <w:t>ава МБУ ДО ДШИ № 3</w:t>
      </w:r>
      <w:r w:rsidRPr="002C6DD5">
        <w:rPr>
          <w:sz w:val="24"/>
          <w:szCs w:val="24"/>
        </w:rPr>
        <w:t>.</w:t>
      </w:r>
    </w:p>
    <w:p w:rsidR="001518F4" w:rsidRPr="002C6DD5" w:rsidRDefault="001518F4" w:rsidP="001518F4">
      <w:pPr>
        <w:pStyle w:val="a5"/>
        <w:spacing w:line="336" w:lineRule="exact"/>
        <w:ind w:left="720"/>
        <w:rPr>
          <w:sz w:val="24"/>
          <w:szCs w:val="24"/>
        </w:rPr>
      </w:pPr>
    </w:p>
    <w:p w:rsidR="001518F4" w:rsidRPr="002C6DD5" w:rsidRDefault="001518F4" w:rsidP="001518F4">
      <w:pPr>
        <w:pStyle w:val="a7"/>
        <w:numPr>
          <w:ilvl w:val="1"/>
          <w:numId w:val="1"/>
        </w:numPr>
        <w:tabs>
          <w:tab w:val="left" w:pos="525"/>
        </w:tabs>
        <w:rPr>
          <w:sz w:val="24"/>
          <w:szCs w:val="24"/>
        </w:rPr>
      </w:pPr>
      <w:r w:rsidRPr="002C6DD5">
        <w:rPr>
          <w:sz w:val="24"/>
          <w:szCs w:val="24"/>
        </w:rPr>
        <w:t>2.2 Обязанности</w:t>
      </w:r>
      <w:r w:rsidRPr="002C6DD5">
        <w:rPr>
          <w:spacing w:val="-1"/>
          <w:sz w:val="24"/>
          <w:szCs w:val="24"/>
        </w:rPr>
        <w:t xml:space="preserve"> </w:t>
      </w:r>
      <w:r w:rsidRPr="002C6DD5">
        <w:rPr>
          <w:sz w:val="24"/>
          <w:szCs w:val="24"/>
        </w:rPr>
        <w:t>Работника:</w:t>
      </w:r>
    </w:p>
    <w:p w:rsidR="001518F4" w:rsidRPr="002C6DD5" w:rsidRDefault="001518F4" w:rsidP="001518F4">
      <w:pPr>
        <w:pStyle w:val="a5"/>
        <w:spacing w:before="238" w:line="242" w:lineRule="auto"/>
        <w:ind w:right="852" w:hanging="360"/>
        <w:jc w:val="both"/>
        <w:rPr>
          <w:sz w:val="24"/>
          <w:szCs w:val="24"/>
        </w:rPr>
      </w:pPr>
      <w:r w:rsidRPr="002C6DD5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DD5">
        <w:rPr>
          <w:sz w:val="24"/>
          <w:szCs w:val="24"/>
        </w:rPr>
        <w:t xml:space="preserve">  добросовестное и своевременное выполнение своих трудовых обязанностей в соответствии с должностной</w:t>
      </w:r>
      <w:r w:rsidRPr="002C6DD5">
        <w:rPr>
          <w:spacing w:val="-7"/>
          <w:sz w:val="24"/>
          <w:szCs w:val="24"/>
        </w:rPr>
        <w:t xml:space="preserve"> </w:t>
      </w:r>
      <w:r w:rsidRPr="002C6DD5">
        <w:rPr>
          <w:sz w:val="24"/>
          <w:szCs w:val="24"/>
        </w:rPr>
        <w:t>инструкцией;</w:t>
      </w:r>
    </w:p>
    <w:p w:rsidR="001518F4" w:rsidRPr="002C6DD5" w:rsidRDefault="001518F4" w:rsidP="001518F4">
      <w:pPr>
        <w:pStyle w:val="a5"/>
        <w:ind w:right="851" w:hanging="360"/>
        <w:jc w:val="both"/>
        <w:rPr>
          <w:sz w:val="24"/>
          <w:szCs w:val="24"/>
        </w:rPr>
      </w:pPr>
      <w:r w:rsidRPr="002C6DD5">
        <w:rPr>
          <w:noProof/>
          <w:position w:val="-5"/>
          <w:sz w:val="24"/>
          <w:szCs w:val="24"/>
          <w:lang w:bidi="ar-SA"/>
        </w:rPr>
        <w:drawing>
          <wp:inline distT="0" distB="0" distL="0" distR="0">
            <wp:extent cx="164592" cy="217931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DD5">
        <w:rPr>
          <w:sz w:val="24"/>
          <w:szCs w:val="24"/>
        </w:rPr>
        <w:t xml:space="preserve">  подчинение Правилам в</w:t>
      </w:r>
      <w:r w:rsidR="002C6DD5" w:rsidRPr="002C6DD5">
        <w:rPr>
          <w:sz w:val="24"/>
          <w:szCs w:val="24"/>
        </w:rPr>
        <w:t xml:space="preserve">нутреннего трудового </w:t>
      </w:r>
      <w:proofErr w:type="gramStart"/>
      <w:r w:rsidR="002C6DD5" w:rsidRPr="002C6DD5">
        <w:rPr>
          <w:sz w:val="24"/>
          <w:szCs w:val="24"/>
        </w:rPr>
        <w:t>распорядка  МБУ</w:t>
      </w:r>
      <w:proofErr w:type="gramEnd"/>
      <w:r w:rsidR="002C6DD5" w:rsidRPr="002C6DD5">
        <w:rPr>
          <w:sz w:val="24"/>
          <w:szCs w:val="24"/>
        </w:rPr>
        <w:t xml:space="preserve"> ДО ДШИ № 3</w:t>
      </w:r>
      <w:r w:rsidRPr="002C6DD5">
        <w:rPr>
          <w:sz w:val="24"/>
          <w:szCs w:val="24"/>
        </w:rPr>
        <w:t>, соблюдение трудовой дисциплины, соблюдение Устава и иных локальных</w:t>
      </w:r>
      <w:r w:rsidRPr="002C6DD5">
        <w:rPr>
          <w:spacing w:val="-6"/>
          <w:sz w:val="24"/>
          <w:szCs w:val="24"/>
        </w:rPr>
        <w:t xml:space="preserve"> </w:t>
      </w:r>
      <w:r w:rsidRPr="002C6DD5">
        <w:rPr>
          <w:sz w:val="24"/>
          <w:szCs w:val="24"/>
        </w:rPr>
        <w:t>актов;</w:t>
      </w:r>
    </w:p>
    <w:p w:rsidR="001518F4" w:rsidRPr="002C6DD5" w:rsidRDefault="001518F4" w:rsidP="001518F4">
      <w:pPr>
        <w:pStyle w:val="a5"/>
        <w:spacing w:before="13"/>
        <w:rPr>
          <w:sz w:val="24"/>
          <w:szCs w:val="24"/>
        </w:rPr>
      </w:pPr>
      <w:r w:rsidRPr="002C6DD5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1320038</wp:posOffset>
            </wp:positionH>
            <wp:positionV relativeFrom="paragraph">
              <wp:posOffset>88904</wp:posOffset>
            </wp:positionV>
            <wp:extent cx="62484" cy="278891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27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DD5">
        <w:rPr>
          <w:sz w:val="24"/>
          <w:szCs w:val="24"/>
        </w:rPr>
        <w:t>выполнение установленных норм труда;</w:t>
      </w:r>
    </w:p>
    <w:p w:rsidR="001518F4" w:rsidRPr="002C6DD5" w:rsidRDefault="001518F4" w:rsidP="001518F4">
      <w:pPr>
        <w:pStyle w:val="a5"/>
        <w:spacing w:before="18"/>
        <w:ind w:right="851"/>
        <w:jc w:val="both"/>
        <w:rPr>
          <w:sz w:val="24"/>
          <w:szCs w:val="24"/>
        </w:rPr>
      </w:pPr>
      <w:r w:rsidRPr="002C6DD5">
        <w:rPr>
          <w:sz w:val="24"/>
          <w:szCs w:val="24"/>
        </w:rPr>
        <w:t>выполнение требований охраны труда, противопожарной безопасности, обеспечение охраны жизни и здоровья обучающихся в период образовательного процесса;</w:t>
      </w:r>
    </w:p>
    <w:p w:rsidR="001518F4" w:rsidRPr="002C6DD5" w:rsidRDefault="001518F4" w:rsidP="001518F4">
      <w:pPr>
        <w:pStyle w:val="a5"/>
        <w:spacing w:before="21" w:line="254" w:lineRule="auto"/>
        <w:ind w:right="1024"/>
        <w:rPr>
          <w:sz w:val="24"/>
          <w:szCs w:val="24"/>
        </w:rPr>
      </w:pPr>
      <w:r w:rsidRPr="002C6DD5">
        <w:rPr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1320038</wp:posOffset>
            </wp:positionH>
            <wp:positionV relativeFrom="paragraph">
              <wp:posOffset>94005</wp:posOffset>
            </wp:positionV>
            <wp:extent cx="62484" cy="932906"/>
            <wp:effectExtent l="0" t="0" r="0" b="0"/>
            <wp:wrapNone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932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6DD5">
        <w:rPr>
          <w:sz w:val="24"/>
          <w:szCs w:val="24"/>
        </w:rPr>
        <w:t>бережное отношение к имуществу Работодателя и других работников; своевременное и точное исполнение распоряжений Работодателя;</w:t>
      </w:r>
    </w:p>
    <w:p w:rsidR="002C6DD5" w:rsidRDefault="001518F4" w:rsidP="002C6DD5">
      <w:pPr>
        <w:pStyle w:val="a5"/>
        <w:spacing w:before="2" w:line="254" w:lineRule="auto"/>
        <w:ind w:right="2523"/>
        <w:rPr>
          <w:sz w:val="24"/>
          <w:szCs w:val="24"/>
        </w:rPr>
      </w:pPr>
      <w:r w:rsidRPr="002C6DD5">
        <w:rPr>
          <w:sz w:val="24"/>
          <w:szCs w:val="24"/>
        </w:rPr>
        <w:t xml:space="preserve">соблюдение законных прав и </w:t>
      </w:r>
      <w:proofErr w:type="gramStart"/>
      <w:r w:rsidRPr="002C6DD5">
        <w:rPr>
          <w:sz w:val="24"/>
          <w:szCs w:val="24"/>
        </w:rPr>
        <w:t>свобод</w:t>
      </w:r>
      <w:proofErr w:type="gramEnd"/>
      <w:r w:rsidRPr="002C6DD5">
        <w:rPr>
          <w:sz w:val="24"/>
          <w:szCs w:val="24"/>
        </w:rPr>
        <w:t xml:space="preserve"> обучающихся; прохождение периодических медицинских обследований;</w:t>
      </w:r>
      <w:r w:rsidR="002C6DD5" w:rsidRPr="002C6DD5">
        <w:rPr>
          <w:sz w:val="24"/>
          <w:szCs w:val="24"/>
        </w:rPr>
        <w:t xml:space="preserve"> по перечню из Устава МБУ ДО ДШИ № 3</w:t>
      </w:r>
      <w:r w:rsidRPr="002C6DD5">
        <w:rPr>
          <w:sz w:val="24"/>
          <w:szCs w:val="24"/>
        </w:rPr>
        <w:t xml:space="preserve"> </w:t>
      </w:r>
    </w:p>
    <w:p w:rsidR="002C6DD5" w:rsidRDefault="002C6DD5" w:rsidP="002C6DD5">
      <w:pPr>
        <w:pStyle w:val="a5"/>
        <w:spacing w:before="2" w:line="254" w:lineRule="auto"/>
        <w:ind w:right="2523"/>
        <w:rPr>
          <w:sz w:val="24"/>
          <w:szCs w:val="24"/>
        </w:rPr>
      </w:pPr>
    </w:p>
    <w:p w:rsidR="001518F4" w:rsidRPr="002C6DD5" w:rsidRDefault="001518F4" w:rsidP="002C6DD5">
      <w:pPr>
        <w:pStyle w:val="a5"/>
        <w:spacing w:before="2" w:line="254" w:lineRule="auto"/>
        <w:ind w:left="0" w:right="2523"/>
        <w:rPr>
          <w:sz w:val="24"/>
          <w:szCs w:val="24"/>
        </w:rPr>
      </w:pPr>
      <w:r w:rsidRPr="002C6DD5">
        <w:rPr>
          <w:sz w:val="24"/>
          <w:szCs w:val="24"/>
        </w:rPr>
        <w:t>2.3 Ответственность</w:t>
      </w:r>
      <w:r w:rsidRPr="002C6DD5">
        <w:rPr>
          <w:spacing w:val="-5"/>
          <w:sz w:val="24"/>
          <w:szCs w:val="24"/>
        </w:rPr>
        <w:t xml:space="preserve"> </w:t>
      </w:r>
      <w:r w:rsidRPr="002C6DD5">
        <w:rPr>
          <w:sz w:val="24"/>
          <w:szCs w:val="24"/>
        </w:rPr>
        <w:t>работника.</w:t>
      </w:r>
    </w:p>
    <w:p w:rsidR="001518F4" w:rsidRPr="002C6DD5" w:rsidRDefault="001518F4" w:rsidP="001518F4">
      <w:pPr>
        <w:pStyle w:val="a5"/>
        <w:spacing w:before="11"/>
        <w:ind w:left="0"/>
        <w:rPr>
          <w:sz w:val="24"/>
          <w:szCs w:val="24"/>
        </w:rPr>
      </w:pPr>
    </w:p>
    <w:p w:rsidR="001518F4" w:rsidRPr="002C6DD5" w:rsidRDefault="001518F4" w:rsidP="001518F4">
      <w:pPr>
        <w:pStyle w:val="a5"/>
        <w:ind w:left="102" w:right="844"/>
        <w:jc w:val="both"/>
        <w:rPr>
          <w:sz w:val="24"/>
          <w:szCs w:val="24"/>
        </w:rPr>
        <w:sectPr w:rsidR="001518F4" w:rsidRPr="002C6DD5" w:rsidSect="001518F4">
          <w:pgSz w:w="11910" w:h="16840"/>
          <w:pgMar w:top="1060" w:right="570" w:bottom="1276" w:left="1600" w:header="720" w:footer="720" w:gutter="0"/>
          <w:cols w:space="720"/>
        </w:sectPr>
      </w:pPr>
      <w:r w:rsidRPr="002C6DD5">
        <w:rPr>
          <w:sz w:val="24"/>
          <w:szCs w:val="24"/>
        </w:rPr>
        <w:t>За неисполнение или ненадлежащее исполнение без уважительных причин Правил внутреннего трудового распорядка гимназии, законных приказов и распоряжений администрации гимназии и иных локальных нормативных актов, должностных обязанностей работник  несет дисциплинарную ответственность в порядке, определенном трудовым законодательством.</w:t>
      </w:r>
    </w:p>
    <w:p w:rsidR="001518F4" w:rsidRPr="002C6DD5" w:rsidRDefault="001518F4" w:rsidP="001518F4">
      <w:pPr>
        <w:spacing w:line="144" w:lineRule="auto"/>
        <w:rPr>
          <w:sz w:val="24"/>
          <w:szCs w:val="24"/>
        </w:rPr>
        <w:sectPr w:rsidR="001518F4" w:rsidRPr="002C6DD5" w:rsidSect="001518F4">
          <w:pgSz w:w="11910" w:h="16840"/>
          <w:pgMar w:top="1120" w:right="570" w:bottom="280" w:left="1600" w:header="720" w:footer="720" w:gutter="0"/>
          <w:cols w:space="720"/>
        </w:sectPr>
      </w:pPr>
    </w:p>
    <w:p w:rsidR="001518F4" w:rsidRPr="002C6DD5" w:rsidRDefault="001518F4">
      <w:pPr>
        <w:rPr>
          <w:sz w:val="24"/>
          <w:szCs w:val="24"/>
        </w:rPr>
      </w:pPr>
    </w:p>
    <w:sectPr w:rsidR="001518F4" w:rsidRPr="002C6DD5" w:rsidSect="00E8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2C9"/>
    <w:multiLevelType w:val="hybridMultilevel"/>
    <w:tmpl w:val="E39A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499"/>
    <w:multiLevelType w:val="hybridMultilevel"/>
    <w:tmpl w:val="E138CFA0"/>
    <w:lvl w:ilvl="0" w:tplc="AF00197E">
      <w:start w:val="1"/>
      <w:numFmt w:val="decimal"/>
      <w:lvlText w:val="%1"/>
      <w:lvlJc w:val="left"/>
      <w:pPr>
        <w:ind w:left="102" w:hanging="485"/>
      </w:pPr>
      <w:rPr>
        <w:rFonts w:hint="default"/>
        <w:lang w:val="ru-RU" w:eastAsia="ru-RU" w:bidi="ru-RU"/>
      </w:rPr>
    </w:lvl>
    <w:lvl w:ilvl="1" w:tplc="49B408B0">
      <w:numFmt w:val="none"/>
      <w:lvlText w:val=""/>
      <w:lvlJc w:val="left"/>
      <w:pPr>
        <w:tabs>
          <w:tab w:val="num" w:pos="360"/>
        </w:tabs>
      </w:pPr>
    </w:lvl>
    <w:lvl w:ilvl="2" w:tplc="A7EED7CE">
      <w:numFmt w:val="bullet"/>
      <w:lvlText w:val="•"/>
      <w:lvlJc w:val="left"/>
      <w:pPr>
        <w:ind w:left="2141" w:hanging="485"/>
      </w:pPr>
      <w:rPr>
        <w:rFonts w:hint="default"/>
        <w:lang w:val="ru-RU" w:eastAsia="ru-RU" w:bidi="ru-RU"/>
      </w:rPr>
    </w:lvl>
    <w:lvl w:ilvl="3" w:tplc="AB821ABA">
      <w:numFmt w:val="bullet"/>
      <w:lvlText w:val="•"/>
      <w:lvlJc w:val="left"/>
      <w:pPr>
        <w:ind w:left="3161" w:hanging="485"/>
      </w:pPr>
      <w:rPr>
        <w:rFonts w:hint="default"/>
        <w:lang w:val="ru-RU" w:eastAsia="ru-RU" w:bidi="ru-RU"/>
      </w:rPr>
    </w:lvl>
    <w:lvl w:ilvl="4" w:tplc="90FE096E">
      <w:numFmt w:val="bullet"/>
      <w:lvlText w:val="•"/>
      <w:lvlJc w:val="left"/>
      <w:pPr>
        <w:ind w:left="4182" w:hanging="485"/>
      </w:pPr>
      <w:rPr>
        <w:rFonts w:hint="default"/>
        <w:lang w:val="ru-RU" w:eastAsia="ru-RU" w:bidi="ru-RU"/>
      </w:rPr>
    </w:lvl>
    <w:lvl w:ilvl="5" w:tplc="0D18CBA6">
      <w:numFmt w:val="bullet"/>
      <w:lvlText w:val="•"/>
      <w:lvlJc w:val="left"/>
      <w:pPr>
        <w:ind w:left="5203" w:hanging="485"/>
      </w:pPr>
      <w:rPr>
        <w:rFonts w:hint="default"/>
        <w:lang w:val="ru-RU" w:eastAsia="ru-RU" w:bidi="ru-RU"/>
      </w:rPr>
    </w:lvl>
    <w:lvl w:ilvl="6" w:tplc="1ADA635A">
      <w:numFmt w:val="bullet"/>
      <w:lvlText w:val="•"/>
      <w:lvlJc w:val="left"/>
      <w:pPr>
        <w:ind w:left="6223" w:hanging="485"/>
      </w:pPr>
      <w:rPr>
        <w:rFonts w:hint="default"/>
        <w:lang w:val="ru-RU" w:eastAsia="ru-RU" w:bidi="ru-RU"/>
      </w:rPr>
    </w:lvl>
    <w:lvl w:ilvl="7" w:tplc="E3A844D4">
      <w:numFmt w:val="bullet"/>
      <w:lvlText w:val="•"/>
      <w:lvlJc w:val="left"/>
      <w:pPr>
        <w:ind w:left="7244" w:hanging="485"/>
      </w:pPr>
      <w:rPr>
        <w:rFonts w:hint="default"/>
        <w:lang w:val="ru-RU" w:eastAsia="ru-RU" w:bidi="ru-RU"/>
      </w:rPr>
    </w:lvl>
    <w:lvl w:ilvl="8" w:tplc="04C2E45A">
      <w:numFmt w:val="bullet"/>
      <w:lvlText w:val="•"/>
      <w:lvlJc w:val="left"/>
      <w:pPr>
        <w:ind w:left="8265" w:hanging="485"/>
      </w:pPr>
      <w:rPr>
        <w:rFonts w:hint="default"/>
        <w:lang w:val="ru-RU" w:eastAsia="ru-RU" w:bidi="ru-RU"/>
      </w:rPr>
    </w:lvl>
  </w:abstractNum>
  <w:abstractNum w:abstractNumId="2" w15:restartNumberingAfterBreak="0">
    <w:nsid w:val="4ED576BC"/>
    <w:multiLevelType w:val="hybridMultilevel"/>
    <w:tmpl w:val="021C55CE"/>
    <w:lvl w:ilvl="0" w:tplc="1730E50A">
      <w:start w:val="2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2D5C72B4">
      <w:numFmt w:val="none"/>
      <w:lvlText w:val=""/>
      <w:lvlJc w:val="left"/>
      <w:pPr>
        <w:tabs>
          <w:tab w:val="num" w:pos="360"/>
        </w:tabs>
      </w:pPr>
    </w:lvl>
    <w:lvl w:ilvl="2" w:tplc="D040D5D8">
      <w:numFmt w:val="bullet"/>
      <w:lvlText w:val="•"/>
      <w:lvlJc w:val="left"/>
      <w:pPr>
        <w:ind w:left="1607" w:hanging="423"/>
      </w:pPr>
      <w:rPr>
        <w:rFonts w:hint="default"/>
        <w:lang w:val="ru-RU" w:eastAsia="ru-RU" w:bidi="ru-RU"/>
      </w:rPr>
    </w:lvl>
    <w:lvl w:ilvl="3" w:tplc="444A2C6C">
      <w:numFmt w:val="bullet"/>
      <w:lvlText w:val="•"/>
      <w:lvlJc w:val="left"/>
      <w:pPr>
        <w:ind w:left="2694" w:hanging="423"/>
      </w:pPr>
      <w:rPr>
        <w:rFonts w:hint="default"/>
        <w:lang w:val="ru-RU" w:eastAsia="ru-RU" w:bidi="ru-RU"/>
      </w:rPr>
    </w:lvl>
    <w:lvl w:ilvl="4" w:tplc="A4FCDEBC">
      <w:numFmt w:val="bullet"/>
      <w:lvlText w:val="•"/>
      <w:lvlJc w:val="left"/>
      <w:pPr>
        <w:ind w:left="3782" w:hanging="423"/>
      </w:pPr>
      <w:rPr>
        <w:rFonts w:hint="default"/>
        <w:lang w:val="ru-RU" w:eastAsia="ru-RU" w:bidi="ru-RU"/>
      </w:rPr>
    </w:lvl>
    <w:lvl w:ilvl="5" w:tplc="7D06DC44">
      <w:numFmt w:val="bullet"/>
      <w:lvlText w:val="•"/>
      <w:lvlJc w:val="left"/>
      <w:pPr>
        <w:ind w:left="4869" w:hanging="423"/>
      </w:pPr>
      <w:rPr>
        <w:rFonts w:hint="default"/>
        <w:lang w:val="ru-RU" w:eastAsia="ru-RU" w:bidi="ru-RU"/>
      </w:rPr>
    </w:lvl>
    <w:lvl w:ilvl="6" w:tplc="95C6461E">
      <w:numFmt w:val="bullet"/>
      <w:lvlText w:val="•"/>
      <w:lvlJc w:val="left"/>
      <w:pPr>
        <w:ind w:left="5956" w:hanging="423"/>
      </w:pPr>
      <w:rPr>
        <w:rFonts w:hint="default"/>
        <w:lang w:val="ru-RU" w:eastAsia="ru-RU" w:bidi="ru-RU"/>
      </w:rPr>
    </w:lvl>
    <w:lvl w:ilvl="7" w:tplc="49281086">
      <w:numFmt w:val="bullet"/>
      <w:lvlText w:val="•"/>
      <w:lvlJc w:val="left"/>
      <w:pPr>
        <w:ind w:left="7044" w:hanging="423"/>
      </w:pPr>
      <w:rPr>
        <w:rFonts w:hint="default"/>
        <w:lang w:val="ru-RU" w:eastAsia="ru-RU" w:bidi="ru-RU"/>
      </w:rPr>
    </w:lvl>
    <w:lvl w:ilvl="8" w:tplc="6930B8F6">
      <w:numFmt w:val="bullet"/>
      <w:lvlText w:val="•"/>
      <w:lvlJc w:val="left"/>
      <w:pPr>
        <w:ind w:left="8131" w:hanging="42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8F4"/>
    <w:rsid w:val="00052B3F"/>
    <w:rsid w:val="001518F4"/>
    <w:rsid w:val="002916B1"/>
    <w:rsid w:val="002A7B6F"/>
    <w:rsid w:val="002C6DD5"/>
    <w:rsid w:val="006637ED"/>
    <w:rsid w:val="00A50CD3"/>
    <w:rsid w:val="00D440EB"/>
    <w:rsid w:val="00E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F2B"/>
  <w15:docId w15:val="{40474EE0-E83D-4BD0-AED9-522A0B63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1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2B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52B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1"/>
    <w:qFormat/>
    <w:rsid w:val="001518F4"/>
    <w:pPr>
      <w:ind w:left="821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518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518F4"/>
    <w:pPr>
      <w:ind w:left="102" w:hanging="280"/>
      <w:outlineLvl w:val="1"/>
    </w:pPr>
    <w:rPr>
      <w:b/>
      <w:bCs/>
      <w:i/>
      <w:sz w:val="28"/>
      <w:szCs w:val="28"/>
    </w:rPr>
  </w:style>
  <w:style w:type="paragraph" w:styleId="a7">
    <w:name w:val="List Paragraph"/>
    <w:basedOn w:val="a"/>
    <w:uiPriority w:val="1"/>
    <w:qFormat/>
    <w:rsid w:val="001518F4"/>
    <w:pPr>
      <w:ind w:left="102" w:hanging="422"/>
    </w:pPr>
  </w:style>
  <w:style w:type="paragraph" w:styleId="a8">
    <w:name w:val="Balloon Text"/>
    <w:basedOn w:val="a"/>
    <w:link w:val="a9"/>
    <w:uiPriority w:val="99"/>
    <w:semiHidden/>
    <w:unhideWhenUsed/>
    <w:rsid w:val="00151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8F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No Spacing"/>
    <w:uiPriority w:val="1"/>
    <w:qFormat/>
    <w:rsid w:val="002C6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2019-01-16T12:00:00Z</cp:lastPrinted>
  <dcterms:created xsi:type="dcterms:W3CDTF">2019-01-16T11:55:00Z</dcterms:created>
  <dcterms:modified xsi:type="dcterms:W3CDTF">2020-03-03T14:44:00Z</dcterms:modified>
</cp:coreProperties>
</file>